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B0227" w14:textId="19FC8574" w:rsidR="00DD7CD8" w:rsidRPr="00151D6D" w:rsidRDefault="00151D6D" w:rsidP="00DD7CD8">
      <w:pPr>
        <w:ind w:right="-172"/>
        <w:jc w:val="center"/>
        <w:rPr>
          <w:rFonts w:eastAsia="Calibri"/>
          <w:szCs w:val="28"/>
        </w:rPr>
      </w:pPr>
      <w:r w:rsidRPr="00151D6D">
        <w:rPr>
          <w:rFonts w:eastAsia="Calibri"/>
          <w:szCs w:val="28"/>
        </w:rPr>
        <w:t>КРАСНОЯРСКИЙ КРАЙ</w:t>
      </w:r>
      <w:r w:rsidR="00DD7CD8" w:rsidRPr="00151D6D">
        <w:rPr>
          <w:rFonts w:eastAsia="Calibri"/>
          <w:szCs w:val="28"/>
        </w:rPr>
        <w:t xml:space="preserve">   </w:t>
      </w:r>
    </w:p>
    <w:p w14:paraId="2C9E6FD4" w14:textId="77777777" w:rsidR="00DD7CD8" w:rsidRPr="00151D6D" w:rsidRDefault="00DD7CD8" w:rsidP="00DD7CD8">
      <w:pPr>
        <w:ind w:right="-172"/>
        <w:jc w:val="center"/>
        <w:rPr>
          <w:rFonts w:eastAsia="Calibri"/>
          <w:szCs w:val="28"/>
        </w:rPr>
      </w:pPr>
      <w:r w:rsidRPr="00151D6D">
        <w:rPr>
          <w:rFonts w:eastAsia="Calibri"/>
          <w:szCs w:val="28"/>
        </w:rPr>
        <w:t>БАЛАХТИНСКИЙ РАЙОН</w:t>
      </w:r>
    </w:p>
    <w:p w14:paraId="5534F3CD" w14:textId="09CF0A4E" w:rsidR="00DD7CD8" w:rsidRPr="00151D6D" w:rsidRDefault="00151D6D" w:rsidP="00DD7CD8">
      <w:pPr>
        <w:ind w:right="-17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ОГУРСКИ</w:t>
      </w:r>
      <w:r w:rsidR="00DD7CD8" w:rsidRPr="00151D6D">
        <w:rPr>
          <w:rFonts w:eastAsia="Calibri"/>
          <w:szCs w:val="28"/>
        </w:rPr>
        <w:t>Й СЕЛЬСКИЙ СОВЕТ ДЕПУТАТОВ</w:t>
      </w:r>
    </w:p>
    <w:p w14:paraId="6B79ECDE" w14:textId="77777777" w:rsidR="00DD7CD8" w:rsidRPr="00151D6D" w:rsidRDefault="00DD7CD8" w:rsidP="00DD7CD8">
      <w:pPr>
        <w:ind w:right="-172"/>
        <w:rPr>
          <w:rFonts w:eastAsia="Calibri"/>
          <w:szCs w:val="28"/>
        </w:rPr>
      </w:pPr>
      <w:r w:rsidRPr="00151D6D">
        <w:rPr>
          <w:rFonts w:eastAsia="Calibri"/>
          <w:szCs w:val="28"/>
        </w:rPr>
        <w:t xml:space="preserve">                                                          </w:t>
      </w:r>
    </w:p>
    <w:p w14:paraId="3F80E1FB" w14:textId="77777777" w:rsidR="00DD7CD8" w:rsidRPr="00151D6D" w:rsidRDefault="00DD7CD8" w:rsidP="00DD7CD8">
      <w:pPr>
        <w:ind w:right="-172"/>
        <w:jc w:val="center"/>
        <w:rPr>
          <w:rFonts w:eastAsia="Calibri"/>
          <w:szCs w:val="28"/>
        </w:rPr>
      </w:pPr>
      <w:r w:rsidRPr="00151D6D">
        <w:rPr>
          <w:rFonts w:eastAsia="Calibri"/>
          <w:szCs w:val="28"/>
        </w:rPr>
        <w:t>РЕШЕНИЕ</w:t>
      </w:r>
    </w:p>
    <w:p w14:paraId="4E6A3239" w14:textId="77777777" w:rsidR="00DD7CD8" w:rsidRPr="00151D6D" w:rsidRDefault="00DD7CD8" w:rsidP="00DD7CD8">
      <w:pPr>
        <w:ind w:right="-172"/>
        <w:rPr>
          <w:rFonts w:eastAsia="Calibri"/>
          <w:szCs w:val="28"/>
        </w:rPr>
      </w:pPr>
    </w:p>
    <w:p w14:paraId="5B159EF4" w14:textId="234D3462" w:rsidR="00DD7CD8" w:rsidRPr="00151D6D" w:rsidRDefault="00151D6D" w:rsidP="00DD7CD8">
      <w:pPr>
        <w:ind w:right="-172"/>
        <w:rPr>
          <w:rFonts w:eastAsia="Calibri"/>
          <w:szCs w:val="28"/>
        </w:rPr>
      </w:pPr>
      <w:proofErr w:type="gramStart"/>
      <w:r w:rsidRPr="00151D6D">
        <w:rPr>
          <w:rFonts w:eastAsia="Calibri"/>
          <w:szCs w:val="28"/>
        </w:rPr>
        <w:t>О</w:t>
      </w:r>
      <w:r w:rsidR="00DD7CD8" w:rsidRPr="00151D6D">
        <w:rPr>
          <w:rFonts w:eastAsia="Calibri"/>
          <w:szCs w:val="28"/>
        </w:rPr>
        <w:t>т</w:t>
      </w:r>
      <w:r>
        <w:rPr>
          <w:rFonts w:eastAsia="Calibri"/>
          <w:szCs w:val="28"/>
        </w:rPr>
        <w:t xml:space="preserve">  19.11.2021</w:t>
      </w:r>
      <w:proofErr w:type="gramEnd"/>
      <w:r>
        <w:rPr>
          <w:rFonts w:eastAsia="Calibri"/>
          <w:szCs w:val="28"/>
        </w:rPr>
        <w:t xml:space="preserve"> </w:t>
      </w:r>
      <w:r w:rsidR="00E8349E" w:rsidRPr="00151D6D">
        <w:rPr>
          <w:rFonts w:eastAsia="Calibri"/>
          <w:szCs w:val="28"/>
        </w:rPr>
        <w:t xml:space="preserve">   </w:t>
      </w:r>
      <w:r w:rsidR="00DD7CD8" w:rsidRPr="00151D6D">
        <w:rPr>
          <w:rFonts w:eastAsia="Calibri"/>
          <w:szCs w:val="28"/>
        </w:rPr>
        <w:t xml:space="preserve">                                   </w:t>
      </w:r>
      <w:r w:rsidR="00DD7CD8" w:rsidRPr="00151D6D">
        <w:rPr>
          <w:szCs w:val="28"/>
        </w:rPr>
        <w:t>с.</w:t>
      </w:r>
      <w:r>
        <w:rPr>
          <w:szCs w:val="28"/>
        </w:rPr>
        <w:t xml:space="preserve"> Огур</w:t>
      </w:r>
      <w:r w:rsidR="00DD7CD8" w:rsidRPr="00151D6D">
        <w:rPr>
          <w:rFonts w:eastAsia="Calibri"/>
          <w:szCs w:val="28"/>
        </w:rPr>
        <w:t xml:space="preserve">         </w:t>
      </w:r>
      <w:r w:rsidR="00E8349E" w:rsidRPr="00151D6D">
        <w:rPr>
          <w:rFonts w:eastAsia="Calibri"/>
          <w:szCs w:val="28"/>
        </w:rPr>
        <w:t xml:space="preserve">                      </w:t>
      </w:r>
      <w:r w:rsidR="00DD7CD8" w:rsidRPr="00151D6D">
        <w:rPr>
          <w:rFonts w:eastAsia="Calibri"/>
          <w:szCs w:val="28"/>
        </w:rPr>
        <w:t xml:space="preserve"> </w:t>
      </w:r>
      <w:r w:rsidR="00DD7CD8" w:rsidRPr="00151D6D">
        <w:rPr>
          <w:szCs w:val="28"/>
        </w:rPr>
        <w:t xml:space="preserve"> </w:t>
      </w:r>
      <w:r w:rsidR="00DD7CD8" w:rsidRPr="00151D6D">
        <w:rPr>
          <w:rFonts w:eastAsia="Calibri"/>
          <w:szCs w:val="28"/>
        </w:rPr>
        <w:t xml:space="preserve">№ </w:t>
      </w:r>
      <w:r>
        <w:rPr>
          <w:rFonts w:eastAsia="Calibri"/>
          <w:szCs w:val="28"/>
        </w:rPr>
        <w:t>10-32р</w:t>
      </w:r>
    </w:p>
    <w:p w14:paraId="1D196BF9" w14:textId="77777777" w:rsidR="000C0D0F" w:rsidRPr="00151D6D" w:rsidRDefault="000C0D0F" w:rsidP="000C0D0F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14:paraId="57C3B305" w14:textId="77777777" w:rsidR="00DD7CD8" w:rsidRPr="00151D6D" w:rsidRDefault="0059309F" w:rsidP="009A45D4">
      <w:pPr>
        <w:tabs>
          <w:tab w:val="left" w:pos="4395"/>
          <w:tab w:val="left" w:pos="5103"/>
        </w:tabs>
        <w:ind w:right="-2"/>
        <w:jc w:val="both"/>
        <w:rPr>
          <w:szCs w:val="28"/>
        </w:rPr>
      </w:pPr>
      <w:r w:rsidRPr="00151D6D">
        <w:rPr>
          <w:szCs w:val="28"/>
        </w:rPr>
        <w:t xml:space="preserve">Об утверждении Порядка формирования </w:t>
      </w:r>
    </w:p>
    <w:p w14:paraId="67024306" w14:textId="77777777" w:rsidR="00DD7CD8" w:rsidRPr="00151D6D" w:rsidRDefault="0059309F" w:rsidP="009A45D4">
      <w:pPr>
        <w:tabs>
          <w:tab w:val="left" w:pos="4395"/>
          <w:tab w:val="left" w:pos="5103"/>
        </w:tabs>
        <w:ind w:right="-2"/>
        <w:jc w:val="both"/>
        <w:rPr>
          <w:szCs w:val="28"/>
        </w:rPr>
      </w:pPr>
      <w:r w:rsidRPr="00151D6D">
        <w:rPr>
          <w:szCs w:val="28"/>
        </w:rPr>
        <w:t>и деятельности коллегиального органа (комиссии),</w:t>
      </w:r>
    </w:p>
    <w:p w14:paraId="0889AA47" w14:textId="77777777" w:rsidR="00DD7CD8" w:rsidRPr="00151D6D" w:rsidRDefault="0059309F" w:rsidP="009A45D4">
      <w:pPr>
        <w:tabs>
          <w:tab w:val="left" w:pos="4395"/>
          <w:tab w:val="left" w:pos="5103"/>
        </w:tabs>
        <w:ind w:right="-2"/>
        <w:jc w:val="both"/>
        <w:rPr>
          <w:szCs w:val="28"/>
        </w:rPr>
      </w:pPr>
      <w:r w:rsidRPr="00151D6D">
        <w:rPr>
          <w:szCs w:val="28"/>
        </w:rPr>
        <w:t xml:space="preserve"> осуществляющего проведение конкурсного отбора </w:t>
      </w:r>
    </w:p>
    <w:p w14:paraId="5631A5FC" w14:textId="06B1758F" w:rsidR="0059309F" w:rsidRPr="00151D6D" w:rsidRDefault="0059309F" w:rsidP="009A45D4">
      <w:pPr>
        <w:tabs>
          <w:tab w:val="left" w:pos="4395"/>
          <w:tab w:val="left" w:pos="5103"/>
        </w:tabs>
        <w:ind w:right="-2"/>
        <w:jc w:val="both"/>
        <w:rPr>
          <w:bCs/>
          <w:szCs w:val="28"/>
        </w:rPr>
      </w:pPr>
      <w:r w:rsidRPr="00151D6D">
        <w:rPr>
          <w:szCs w:val="28"/>
        </w:rPr>
        <w:t xml:space="preserve">инициативных проектов в </w:t>
      </w:r>
      <w:r w:rsidR="00151D6D">
        <w:rPr>
          <w:bCs/>
          <w:szCs w:val="28"/>
        </w:rPr>
        <w:t>Огурском</w:t>
      </w:r>
      <w:r w:rsidR="000C0D0F" w:rsidRPr="00151D6D">
        <w:rPr>
          <w:bCs/>
          <w:szCs w:val="28"/>
        </w:rPr>
        <w:t xml:space="preserve"> сельсовете</w:t>
      </w:r>
    </w:p>
    <w:p w14:paraId="49B99102" w14:textId="77777777" w:rsidR="0059309F" w:rsidRPr="007D4AB4" w:rsidRDefault="0059309F" w:rsidP="0059309F">
      <w:pPr>
        <w:pStyle w:val="ConsPlusTitle"/>
      </w:pPr>
    </w:p>
    <w:p w14:paraId="1E60367A" w14:textId="39978174" w:rsidR="0059309F" w:rsidRPr="007D4AB4" w:rsidRDefault="0059309F" w:rsidP="00CC0533">
      <w:pPr>
        <w:ind w:right="-1" w:firstLine="709"/>
        <w:jc w:val="both"/>
        <w:rPr>
          <w:szCs w:val="28"/>
        </w:rPr>
      </w:pPr>
      <w:r w:rsidRPr="007D4AB4">
        <w:rPr>
          <w:szCs w:val="28"/>
        </w:rPr>
        <w:t>В соответствии с Федера</w:t>
      </w:r>
      <w:r w:rsidR="009A6E16">
        <w:rPr>
          <w:szCs w:val="28"/>
        </w:rPr>
        <w:t>льным законом от 20.07.2020</w:t>
      </w:r>
      <w:r w:rsidRPr="007D4AB4">
        <w:rPr>
          <w:szCs w:val="28"/>
        </w:rPr>
        <w:t xml:space="preserve"> № 236-</w:t>
      </w:r>
      <w:r w:rsidR="00151D6D" w:rsidRPr="007D4AB4">
        <w:rPr>
          <w:szCs w:val="28"/>
        </w:rPr>
        <w:t>ФЗ «</w:t>
      </w:r>
      <w:r w:rsidRPr="007D4AB4">
        <w:rPr>
          <w:szCs w:val="28"/>
        </w:rPr>
        <w:t xml:space="preserve">О внесении изменений в Федеральный закон «Об общих принципах организации местного самоуправления в Российской Федерации», </w:t>
      </w:r>
      <w:r w:rsidR="00151D6D">
        <w:rPr>
          <w:szCs w:val="28"/>
        </w:rPr>
        <w:t>с</w:t>
      </w:r>
      <w:r w:rsidRPr="007D4AB4">
        <w:rPr>
          <w:szCs w:val="28"/>
        </w:rPr>
        <w:t xml:space="preserve"> </w:t>
      </w:r>
      <w:r w:rsidR="00151D6D">
        <w:rPr>
          <w:szCs w:val="28"/>
          <w:lang w:eastAsia="en-US"/>
        </w:rPr>
        <w:t>Уставом</w:t>
      </w:r>
      <w:r w:rsidR="00151D6D" w:rsidRPr="007D4AB4">
        <w:rPr>
          <w:szCs w:val="28"/>
          <w:lang w:eastAsia="en-US"/>
        </w:rPr>
        <w:t xml:space="preserve"> Огурского</w:t>
      </w:r>
      <w:r w:rsidR="00D34585" w:rsidRPr="007D4AB4">
        <w:rPr>
          <w:szCs w:val="28"/>
          <w:lang w:eastAsia="en-US"/>
        </w:rPr>
        <w:t xml:space="preserve"> сельсовета, </w:t>
      </w:r>
      <w:r w:rsidR="00151D6D">
        <w:rPr>
          <w:szCs w:val="28"/>
          <w:lang w:eastAsia="en-US"/>
        </w:rPr>
        <w:t>Огурский</w:t>
      </w:r>
      <w:r w:rsidR="00D34585" w:rsidRPr="007D4AB4">
        <w:rPr>
          <w:szCs w:val="28"/>
          <w:lang w:eastAsia="en-US"/>
        </w:rPr>
        <w:t xml:space="preserve"> сельский Совет депутатов, </w:t>
      </w:r>
      <w:r w:rsidRPr="007D4AB4">
        <w:rPr>
          <w:szCs w:val="28"/>
        </w:rPr>
        <w:t xml:space="preserve"> </w:t>
      </w:r>
    </w:p>
    <w:p w14:paraId="6EFCD91C" w14:textId="772686A4" w:rsidR="0059309F" w:rsidRDefault="0059309F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AB4">
        <w:rPr>
          <w:rFonts w:ascii="Times New Roman" w:hAnsi="Times New Roman" w:cs="Times New Roman"/>
          <w:b/>
          <w:sz w:val="28"/>
          <w:szCs w:val="28"/>
        </w:rPr>
        <w:t>РЕШИЛ</w:t>
      </w:r>
      <w:r w:rsidRPr="007D4AB4">
        <w:rPr>
          <w:rFonts w:ascii="Times New Roman" w:hAnsi="Times New Roman" w:cs="Times New Roman"/>
          <w:sz w:val="28"/>
          <w:szCs w:val="28"/>
        </w:rPr>
        <w:t>:</w:t>
      </w:r>
    </w:p>
    <w:p w14:paraId="1C08271C" w14:textId="77777777" w:rsidR="00CC0533" w:rsidRPr="007D4AB4" w:rsidRDefault="00CC0533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21E9C6" w14:textId="1F95630C" w:rsidR="0059309F" w:rsidRPr="007D4AB4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AB4">
        <w:rPr>
          <w:rFonts w:ascii="Times New Roman" w:hAnsi="Times New Roman" w:cs="Times New Roman"/>
          <w:sz w:val="28"/>
          <w:szCs w:val="28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51D6D">
        <w:rPr>
          <w:rFonts w:ascii="Times New Roman" w:hAnsi="Times New Roman" w:cs="Times New Roman"/>
          <w:sz w:val="28"/>
          <w:szCs w:val="28"/>
        </w:rPr>
        <w:t xml:space="preserve">Огурском </w:t>
      </w:r>
      <w:r w:rsidR="000C0D0F" w:rsidRPr="007D4AB4">
        <w:rPr>
          <w:rFonts w:ascii="Times New Roman" w:hAnsi="Times New Roman" w:cs="Times New Roman"/>
          <w:sz w:val="28"/>
          <w:szCs w:val="28"/>
        </w:rPr>
        <w:t>сельсовете</w:t>
      </w:r>
      <w:r w:rsidRPr="007D4AB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26F8D483" w14:textId="0A20DD8A" w:rsidR="0059309F" w:rsidRPr="007D4AB4" w:rsidRDefault="0059309F" w:rsidP="000C0D0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AB4">
        <w:rPr>
          <w:rFonts w:ascii="Times New Roman" w:hAnsi="Times New Roman" w:cs="Times New Roman"/>
          <w:sz w:val="28"/>
          <w:szCs w:val="28"/>
        </w:rPr>
        <w:t xml:space="preserve">2. Ответственность за исполнение настоящего Решения возложить на </w:t>
      </w:r>
      <w:r w:rsidR="000C0D0F" w:rsidRPr="007D4AB4">
        <w:rPr>
          <w:rFonts w:ascii="Times New Roman" w:hAnsi="Times New Roman" w:cs="Times New Roman"/>
          <w:sz w:val="28"/>
          <w:szCs w:val="28"/>
        </w:rPr>
        <w:t xml:space="preserve">главу сельсовета </w:t>
      </w:r>
      <w:r w:rsidR="00151D6D">
        <w:rPr>
          <w:rFonts w:ascii="Times New Roman" w:hAnsi="Times New Roman" w:cs="Times New Roman"/>
          <w:sz w:val="28"/>
          <w:szCs w:val="28"/>
        </w:rPr>
        <w:t>М.В. Шайдулину</w:t>
      </w:r>
      <w:r w:rsidR="00CC0533">
        <w:rPr>
          <w:rFonts w:ascii="Times New Roman" w:hAnsi="Times New Roman" w:cs="Times New Roman"/>
          <w:sz w:val="28"/>
          <w:szCs w:val="28"/>
        </w:rPr>
        <w:t>.</w:t>
      </w:r>
    </w:p>
    <w:p w14:paraId="359A7862" w14:textId="1EC6CE83" w:rsidR="000C0D0F" w:rsidRPr="007D4AB4" w:rsidRDefault="0059309F" w:rsidP="000C0D0F">
      <w:pPr>
        <w:ind w:firstLine="709"/>
        <w:jc w:val="both"/>
        <w:rPr>
          <w:szCs w:val="28"/>
          <w:lang w:eastAsia="en-US"/>
        </w:rPr>
      </w:pPr>
      <w:r w:rsidRPr="007D4AB4">
        <w:rPr>
          <w:szCs w:val="28"/>
        </w:rPr>
        <w:t xml:space="preserve">3. </w:t>
      </w:r>
      <w:r w:rsidR="000C0D0F" w:rsidRPr="007D4AB4">
        <w:rPr>
          <w:szCs w:val="28"/>
          <w:lang w:eastAsia="en-US"/>
        </w:rPr>
        <w:t>Решение вступает в силу со дня, следующего за днем его официального опубликования в газете «</w:t>
      </w:r>
      <w:r w:rsidR="00151D6D">
        <w:rPr>
          <w:szCs w:val="28"/>
          <w:lang w:eastAsia="en-US"/>
        </w:rPr>
        <w:t>Огурский вестник</w:t>
      </w:r>
      <w:r w:rsidR="000C0D0F" w:rsidRPr="007D4AB4">
        <w:rPr>
          <w:szCs w:val="28"/>
          <w:lang w:eastAsia="en-US"/>
        </w:rPr>
        <w:t>».</w:t>
      </w:r>
    </w:p>
    <w:p w14:paraId="277AE702" w14:textId="7DA48F3F" w:rsidR="0059309F" w:rsidRDefault="0059309F" w:rsidP="005930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2D184F43" w14:textId="18A57C0F" w:rsidR="00CC0533" w:rsidRDefault="00CC0533" w:rsidP="005930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1F950033" w14:textId="77777777" w:rsidR="00CC0533" w:rsidRDefault="00CC0533" w:rsidP="005930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0FF4549E" w14:textId="39262C97" w:rsidR="00DD7CD8" w:rsidRDefault="00DD7CD8" w:rsidP="00DD7CD8">
      <w:pPr>
        <w:rPr>
          <w:szCs w:val="28"/>
        </w:rPr>
      </w:pPr>
      <w:r w:rsidRPr="00D80E4E">
        <w:rPr>
          <w:szCs w:val="28"/>
        </w:rPr>
        <w:t xml:space="preserve">Председатель Совета депутатов                           </w:t>
      </w:r>
      <w:r>
        <w:rPr>
          <w:szCs w:val="28"/>
        </w:rPr>
        <w:t xml:space="preserve">    </w:t>
      </w:r>
      <w:bookmarkStart w:id="0" w:name="_GoBack"/>
      <w:bookmarkEnd w:id="0"/>
      <w:r>
        <w:rPr>
          <w:szCs w:val="28"/>
        </w:rPr>
        <w:t xml:space="preserve">   </w:t>
      </w:r>
      <w:r w:rsidRPr="00D80E4E">
        <w:rPr>
          <w:szCs w:val="28"/>
        </w:rPr>
        <w:t xml:space="preserve">                </w:t>
      </w:r>
      <w:r w:rsidR="00151D6D">
        <w:rPr>
          <w:szCs w:val="28"/>
        </w:rPr>
        <w:t>Р.Л. Дейкун</w:t>
      </w:r>
    </w:p>
    <w:p w14:paraId="05477486" w14:textId="77777777" w:rsidR="00E8349E" w:rsidRDefault="00E8349E" w:rsidP="00DD7CD8">
      <w:pPr>
        <w:rPr>
          <w:szCs w:val="28"/>
        </w:rPr>
      </w:pPr>
    </w:p>
    <w:p w14:paraId="48390A96" w14:textId="77777777" w:rsidR="00DD7CD8" w:rsidRPr="00D80E4E" w:rsidRDefault="00DD7CD8" w:rsidP="00DD7CD8">
      <w:pPr>
        <w:rPr>
          <w:szCs w:val="28"/>
        </w:rPr>
      </w:pPr>
    </w:p>
    <w:p w14:paraId="4F57F0F0" w14:textId="110860FA" w:rsidR="00DD7CD8" w:rsidRPr="00D80E4E" w:rsidRDefault="00DD7CD8" w:rsidP="00DD7CD8">
      <w:pPr>
        <w:rPr>
          <w:szCs w:val="28"/>
        </w:rPr>
      </w:pPr>
      <w:r w:rsidRPr="00D80E4E">
        <w:rPr>
          <w:szCs w:val="28"/>
        </w:rPr>
        <w:t xml:space="preserve">Глава </w:t>
      </w:r>
      <w:r w:rsidR="00151D6D">
        <w:rPr>
          <w:szCs w:val="28"/>
        </w:rPr>
        <w:t>Огурского</w:t>
      </w:r>
      <w:r w:rsidRPr="00D80E4E">
        <w:rPr>
          <w:szCs w:val="28"/>
        </w:rPr>
        <w:t xml:space="preserve"> сельсовета                                          </w:t>
      </w:r>
      <w:r>
        <w:rPr>
          <w:szCs w:val="28"/>
        </w:rPr>
        <w:t xml:space="preserve">  </w:t>
      </w:r>
      <w:r w:rsidRPr="00D80E4E">
        <w:rPr>
          <w:szCs w:val="28"/>
        </w:rPr>
        <w:t xml:space="preserve">  </w:t>
      </w:r>
      <w:r w:rsidR="00E8349E">
        <w:rPr>
          <w:szCs w:val="28"/>
        </w:rPr>
        <w:t xml:space="preserve">     </w:t>
      </w:r>
      <w:r w:rsidRPr="00D80E4E">
        <w:rPr>
          <w:szCs w:val="28"/>
        </w:rPr>
        <w:t xml:space="preserve">    </w:t>
      </w:r>
      <w:r w:rsidR="00151D6D">
        <w:rPr>
          <w:szCs w:val="28"/>
        </w:rPr>
        <w:t>М.В. Шайдулина</w:t>
      </w:r>
      <w:r w:rsidRPr="00D80E4E">
        <w:rPr>
          <w:szCs w:val="28"/>
        </w:rPr>
        <w:t xml:space="preserve">        </w:t>
      </w:r>
    </w:p>
    <w:p w14:paraId="2AE71DC1" w14:textId="77777777" w:rsidR="000206B9" w:rsidRPr="007D4AB4" w:rsidRDefault="000206B9" w:rsidP="005930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50D1187" w14:textId="77777777" w:rsidR="0059309F" w:rsidRPr="007D4AB4" w:rsidRDefault="0059309F" w:rsidP="00593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1664387" w14:textId="77777777" w:rsidR="0059309F" w:rsidRPr="007D4AB4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B3989ED" w14:textId="77777777" w:rsidR="0059309F" w:rsidRPr="007D4AB4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96D3AE9" w14:textId="36C52780" w:rsidR="0059309F" w:rsidRPr="007D4AB4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BF56940" w14:textId="097D086D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CB8FA84" w14:textId="7F6F6747" w:rsidR="00151D6D" w:rsidRDefault="00151D6D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FD9FA03" w14:textId="18594299" w:rsidR="00151D6D" w:rsidRDefault="00151D6D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35CA4A6" w14:textId="04254F92" w:rsidR="00151D6D" w:rsidRDefault="00151D6D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66A50A8" w14:textId="77777777" w:rsidR="00151D6D" w:rsidRPr="007D4AB4" w:rsidRDefault="00151D6D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83DBD1D" w14:textId="401A0A31" w:rsidR="000C0D0F" w:rsidRPr="00E8349E" w:rsidRDefault="00E8349E" w:rsidP="00E8349E">
      <w:pPr>
        <w:keepNext/>
        <w:ind w:left="5103" w:firstLine="709"/>
        <w:jc w:val="right"/>
        <w:outlineLvl w:val="0"/>
        <w:rPr>
          <w:sz w:val="24"/>
          <w:szCs w:val="24"/>
        </w:rPr>
      </w:pPr>
      <w:r w:rsidRPr="00E8349E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</w:t>
      </w:r>
      <w:r w:rsidR="000C0D0F" w:rsidRPr="00E8349E">
        <w:rPr>
          <w:sz w:val="24"/>
          <w:szCs w:val="24"/>
        </w:rPr>
        <w:t xml:space="preserve">иложение </w:t>
      </w:r>
    </w:p>
    <w:p w14:paraId="39190974" w14:textId="37B0A56E" w:rsidR="00CC0533" w:rsidRPr="00E8349E" w:rsidRDefault="000C0D0F" w:rsidP="00E8349E">
      <w:pPr>
        <w:ind w:left="5103" w:firstLine="709"/>
        <w:jc w:val="right"/>
        <w:rPr>
          <w:sz w:val="24"/>
          <w:szCs w:val="24"/>
          <w:lang w:eastAsia="en-US"/>
        </w:rPr>
      </w:pPr>
      <w:r w:rsidRPr="00E8349E">
        <w:rPr>
          <w:sz w:val="24"/>
          <w:szCs w:val="24"/>
          <w:lang w:eastAsia="en-US"/>
        </w:rPr>
        <w:t xml:space="preserve">к </w:t>
      </w:r>
      <w:r w:rsidR="00151D6D" w:rsidRPr="00E8349E">
        <w:rPr>
          <w:sz w:val="24"/>
          <w:szCs w:val="24"/>
          <w:lang w:eastAsia="en-US"/>
        </w:rPr>
        <w:t>решению Огурского</w:t>
      </w:r>
      <w:r w:rsidR="00CC0533" w:rsidRPr="00E8349E">
        <w:rPr>
          <w:sz w:val="24"/>
          <w:szCs w:val="24"/>
          <w:lang w:eastAsia="en-US"/>
        </w:rPr>
        <w:t xml:space="preserve">     </w:t>
      </w:r>
    </w:p>
    <w:p w14:paraId="438CADF8" w14:textId="6EE3ED71" w:rsidR="000C0D0F" w:rsidRPr="00E8349E" w:rsidRDefault="000C0D0F" w:rsidP="00E8349E">
      <w:pPr>
        <w:ind w:left="5103" w:firstLine="709"/>
        <w:jc w:val="right"/>
        <w:rPr>
          <w:sz w:val="24"/>
          <w:szCs w:val="24"/>
          <w:lang w:eastAsia="en-US"/>
        </w:rPr>
      </w:pPr>
      <w:r w:rsidRPr="00E8349E">
        <w:rPr>
          <w:sz w:val="24"/>
          <w:szCs w:val="24"/>
          <w:lang w:eastAsia="en-US"/>
        </w:rPr>
        <w:t xml:space="preserve">сельского Совета депутатов </w:t>
      </w:r>
    </w:p>
    <w:p w14:paraId="06FAD1EC" w14:textId="6D5831C7" w:rsidR="000C0D0F" w:rsidRPr="00E8349E" w:rsidRDefault="00CC0533" w:rsidP="00E8349E">
      <w:pPr>
        <w:ind w:left="5103" w:firstLine="709"/>
        <w:jc w:val="right"/>
        <w:rPr>
          <w:sz w:val="24"/>
          <w:szCs w:val="24"/>
          <w:lang w:eastAsia="en-US"/>
        </w:rPr>
      </w:pPr>
      <w:r w:rsidRPr="00E8349E">
        <w:rPr>
          <w:sz w:val="24"/>
          <w:szCs w:val="24"/>
          <w:lang w:eastAsia="en-US"/>
        </w:rPr>
        <w:t xml:space="preserve">      </w:t>
      </w:r>
      <w:r w:rsidR="000C0D0F" w:rsidRPr="00E8349E">
        <w:rPr>
          <w:sz w:val="24"/>
          <w:szCs w:val="24"/>
          <w:lang w:eastAsia="en-US"/>
        </w:rPr>
        <w:t xml:space="preserve">от </w:t>
      </w:r>
      <w:r w:rsidR="00151D6D">
        <w:rPr>
          <w:sz w:val="24"/>
          <w:szCs w:val="24"/>
          <w:lang w:eastAsia="en-US"/>
        </w:rPr>
        <w:t>19.11.2021 г</w:t>
      </w:r>
      <w:r w:rsidR="00E8349E">
        <w:rPr>
          <w:sz w:val="24"/>
          <w:szCs w:val="24"/>
          <w:lang w:eastAsia="en-US"/>
        </w:rPr>
        <w:t>.</w:t>
      </w:r>
      <w:r w:rsidR="000C0D0F" w:rsidRPr="00E8349E">
        <w:rPr>
          <w:sz w:val="24"/>
          <w:szCs w:val="24"/>
          <w:lang w:eastAsia="en-US"/>
        </w:rPr>
        <w:t xml:space="preserve">  №</w:t>
      </w:r>
      <w:r w:rsidR="00151D6D">
        <w:rPr>
          <w:sz w:val="24"/>
          <w:szCs w:val="24"/>
          <w:lang w:eastAsia="en-US"/>
        </w:rPr>
        <w:t>10-32р</w:t>
      </w:r>
    </w:p>
    <w:p w14:paraId="7B34A22F" w14:textId="77777777" w:rsidR="000C0D0F" w:rsidRPr="00E8349E" w:rsidRDefault="000C0D0F" w:rsidP="00E8349E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000000"/>
        </w:rPr>
      </w:pPr>
    </w:p>
    <w:p w14:paraId="3DD5EAEB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7D4AB4">
        <w:rPr>
          <w:b/>
          <w:bCs/>
          <w:color w:val="000000"/>
          <w:sz w:val="28"/>
          <w:szCs w:val="28"/>
        </w:rPr>
        <w:t>Порядок</w:t>
      </w:r>
    </w:p>
    <w:p w14:paraId="52A2069F" w14:textId="4707C0BE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7D4AB4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51D6D">
        <w:rPr>
          <w:b/>
          <w:bCs/>
          <w:color w:val="000000"/>
          <w:sz w:val="28"/>
          <w:szCs w:val="28"/>
        </w:rPr>
        <w:t>Огурском</w:t>
      </w:r>
      <w:r w:rsidR="000C0D0F" w:rsidRPr="007D4AB4">
        <w:rPr>
          <w:b/>
          <w:bCs/>
          <w:color w:val="000000"/>
          <w:sz w:val="28"/>
          <w:szCs w:val="28"/>
        </w:rPr>
        <w:t xml:space="preserve"> сельсовете</w:t>
      </w:r>
    </w:p>
    <w:p w14:paraId="2CE4E604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645902A4" w14:textId="2321FDAB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151D6D">
        <w:rPr>
          <w:bCs/>
          <w:color w:val="000000"/>
          <w:sz w:val="28"/>
          <w:szCs w:val="28"/>
        </w:rPr>
        <w:t>Огурского</w:t>
      </w:r>
      <w:r w:rsidR="000C0D0F" w:rsidRPr="007D4AB4">
        <w:rPr>
          <w:bCs/>
          <w:color w:val="000000"/>
          <w:sz w:val="28"/>
          <w:szCs w:val="28"/>
        </w:rPr>
        <w:t xml:space="preserve"> сельсовета</w:t>
      </w:r>
      <w:r w:rsidRPr="007D4AB4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151D6D">
        <w:rPr>
          <w:bCs/>
          <w:color w:val="000000"/>
          <w:sz w:val="28"/>
          <w:szCs w:val="28"/>
        </w:rPr>
        <w:t>Огурского</w:t>
      </w:r>
      <w:r w:rsidR="000C0D0F" w:rsidRPr="007D4AB4">
        <w:rPr>
          <w:bCs/>
          <w:color w:val="000000"/>
          <w:sz w:val="28"/>
          <w:szCs w:val="28"/>
        </w:rPr>
        <w:t xml:space="preserve"> сельского Совета депутатов.</w:t>
      </w:r>
    </w:p>
    <w:p w14:paraId="45C72997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14:paraId="2AB2AE92" w14:textId="76766201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="00151D6D">
        <w:rPr>
          <w:bCs/>
          <w:color w:val="000000"/>
          <w:sz w:val="28"/>
          <w:szCs w:val="28"/>
        </w:rPr>
        <w:t xml:space="preserve">Огурском </w:t>
      </w:r>
      <w:r w:rsidR="000C0D0F" w:rsidRPr="007D4AB4">
        <w:rPr>
          <w:bCs/>
          <w:color w:val="000000"/>
          <w:sz w:val="28"/>
          <w:szCs w:val="28"/>
        </w:rPr>
        <w:t>сельсовете</w:t>
      </w:r>
      <w:r w:rsidRPr="007D4AB4">
        <w:rPr>
          <w:bCs/>
          <w:color w:val="000000"/>
          <w:sz w:val="28"/>
          <w:szCs w:val="28"/>
        </w:rPr>
        <w:t>;</w:t>
      </w:r>
    </w:p>
    <w:p w14:paraId="23DFEFC2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14:paraId="60FD9B59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14:paraId="4545DEEE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14:paraId="24862595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14:paraId="07877A55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14:paraId="30D0130E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lastRenderedPageBreak/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3) секретарь Согласительной комиссии:</w:t>
      </w:r>
    </w:p>
    <w:p w14:paraId="29A5A0F5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14:paraId="6170C16A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14:paraId="3DB8E064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4) члены Согласительной комиссии:</w:t>
      </w:r>
    </w:p>
    <w:p w14:paraId="28AFCA7A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075F72B" w14:textId="77777777" w:rsidR="000B53B9" w:rsidRPr="007D4AB4" w:rsidRDefault="000B53B9"/>
    <w:sectPr w:rsidR="000B53B9" w:rsidRPr="007D4AB4" w:rsidSect="000C0D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8"/>
    <w:rsid w:val="000206B9"/>
    <w:rsid w:val="000B53B9"/>
    <w:rsid w:val="000C0D0F"/>
    <w:rsid w:val="00105ECA"/>
    <w:rsid w:val="00151D6D"/>
    <w:rsid w:val="00313D02"/>
    <w:rsid w:val="0059309F"/>
    <w:rsid w:val="007D4AB4"/>
    <w:rsid w:val="008F4389"/>
    <w:rsid w:val="00976F88"/>
    <w:rsid w:val="009A45D4"/>
    <w:rsid w:val="009A6E16"/>
    <w:rsid w:val="00CC0533"/>
    <w:rsid w:val="00D34585"/>
    <w:rsid w:val="00DB2451"/>
    <w:rsid w:val="00DD7CD8"/>
    <w:rsid w:val="00E8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  <w15:docId w15:val="{FFC0A0F4-CFF1-4FF8-BA1B-E37CE174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6E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E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18</cp:revision>
  <cp:lastPrinted>2021-11-19T02:29:00Z</cp:lastPrinted>
  <dcterms:created xsi:type="dcterms:W3CDTF">2021-06-24T07:10:00Z</dcterms:created>
  <dcterms:modified xsi:type="dcterms:W3CDTF">2021-11-19T02:29:00Z</dcterms:modified>
</cp:coreProperties>
</file>